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4D" w:rsidRPr="000E364D" w:rsidRDefault="000E364D" w:rsidP="000E364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36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Лето с пользой.</w:t>
      </w:r>
    </w:p>
    <w:p w:rsidR="000E364D" w:rsidRPr="000E364D" w:rsidRDefault="000E364D" w:rsidP="000E364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36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Игры на пляже. </w:t>
      </w:r>
    </w:p>
    <w:p w:rsidR="000E364D" w:rsidRPr="00A63A14" w:rsidRDefault="000E364D" w:rsidP="000E364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63A1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Игры с песком</w:t>
      </w:r>
      <w:r w:rsidR="00A63A14" w:rsidRPr="00A63A1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для детей 2-5 лет</w:t>
      </w:r>
    </w:p>
    <w:p w:rsidR="000E364D" w:rsidRDefault="000E364D" w:rsidP="000E364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(консультация для родителей)</w:t>
      </w:r>
      <w:r w:rsidR="00A63A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3A14" w:rsidRDefault="00D85949" w:rsidP="00A63A14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Составила</w:t>
      </w:r>
      <w:r w:rsidR="00A63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A63A14">
        <w:rPr>
          <w:rFonts w:ascii="Times New Roman" w:hAnsi="Times New Roman" w:cs="Times New Roman"/>
          <w:color w:val="000000" w:themeColor="text1"/>
          <w:sz w:val="24"/>
          <w:szCs w:val="24"/>
        </w:rPr>
        <w:t>Павликова</w:t>
      </w:r>
      <w:proofErr w:type="spellEnd"/>
    </w:p>
    <w:p w:rsidR="00A63A14" w:rsidRDefault="00A63A14" w:rsidP="00A63A14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Елена Геннадьевна.</w:t>
      </w:r>
    </w:p>
    <w:p w:rsidR="00A63A14" w:rsidRDefault="00A63A14" w:rsidP="00A63A14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Воспитатель.</w:t>
      </w:r>
    </w:p>
    <w:p w:rsidR="00A63A14" w:rsidRDefault="00A63A14" w:rsidP="00A63A14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ГБУДО ДДТ Приморского района </w:t>
      </w:r>
    </w:p>
    <w:p w:rsidR="00A63A14" w:rsidRDefault="00A63A14" w:rsidP="00A63A14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Санкт-Петербурга</w:t>
      </w:r>
    </w:p>
    <w:p w:rsidR="00A63A14" w:rsidRDefault="00A63A14" w:rsidP="00A63A14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A14" w:rsidRPr="000E364D" w:rsidRDefault="00A63A14" w:rsidP="00A63A14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D02" w:rsidRPr="000E364D" w:rsidRDefault="00714D02" w:rsidP="00714D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 из самых любимых занятий любого ребенка в теплое время года - играть в песочнице. Ведерко, лопатка и формочки становятся незаменимыми вещами для летней прогулки. </w:t>
      </w:r>
    </w:p>
    <w:p w:rsidR="00714D02" w:rsidRDefault="00CA307B" w:rsidP="00714D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D02">
        <w:rPr>
          <w:rFonts w:ascii="Times New Roman" w:hAnsi="Times New Roman" w:cs="Times New Roman"/>
          <w:color w:val="000000"/>
          <w:sz w:val="24"/>
          <w:szCs w:val="24"/>
        </w:rPr>
        <w:t>Песок – загадочный материал, обладающий способностью завораживать ребёнка - своей податливостью, способностью принимать любые формы: быть сухим, лёгким и ускользающим или влажным, плотным и пластичным.</w:t>
      </w:r>
    </w:p>
    <w:p w:rsidR="00C100B1" w:rsidRDefault="00714D02" w:rsidP="00714D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утверждению психологов игры с песком очень полезны, так как песчинки выступают в роли релаксанта, они удивительным образом способны забирать часть негативной энергии.</w:t>
      </w:r>
    </w:p>
    <w:p w:rsidR="00C100B1" w:rsidRDefault="00CA307B" w:rsidP="00714D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D02">
        <w:rPr>
          <w:rFonts w:ascii="Times New Roman" w:hAnsi="Times New Roman" w:cs="Times New Roman"/>
          <w:color w:val="000000"/>
          <w:sz w:val="24"/>
          <w:szCs w:val="24"/>
        </w:rPr>
        <w:t>Мельчайшие частички песка активизируют чувствительные нервные окончания на кончиках пальцев и ладонях, тем самым стимулируют соседние речевые зоны в коре головного мозга</w:t>
      </w:r>
      <w:r w:rsidR="00714D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D02" w:rsidRDefault="00714D02" w:rsidP="00714D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Сохранение и укрепление здоровья детей – важнейшая задача в летний оздоровительный период, в решении этой задачи помогут игры с песком.</w:t>
      </w:r>
    </w:p>
    <w:p w:rsidR="007679FC" w:rsidRPr="007679FC" w:rsidRDefault="007679FC" w:rsidP="00714D02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679FC">
        <w:rPr>
          <w:rFonts w:ascii="Times New Roman" w:hAnsi="Times New Roman" w:cs="Times New Roman"/>
          <w:b/>
          <w:i/>
          <w:color w:val="000000"/>
          <w:sz w:val="24"/>
          <w:szCs w:val="24"/>
        </w:rPr>
        <w:t>«Здравствуй, песок».</w:t>
      </w:r>
    </w:p>
    <w:p w:rsidR="008051E0" w:rsidRPr="004D49B4" w:rsidRDefault="007679FC" w:rsidP="007679FC">
      <w:pPr>
        <w:pStyle w:val="c1"/>
        <w:spacing w:before="0" w:beforeAutospacing="0" w:after="0" w:afterAutospacing="0" w:line="190" w:lineRule="atLeast"/>
        <w:jc w:val="both"/>
        <w:rPr>
          <w:color w:val="000000"/>
        </w:rPr>
      </w:pPr>
      <w:r w:rsidRPr="004D49B4">
        <w:rPr>
          <w:color w:val="000000"/>
        </w:rPr>
        <w:t>Сядьте рядом с ребёнком на песок, предложите ему «поздороваться» с песком</w:t>
      </w:r>
      <w:r w:rsidR="008051E0" w:rsidRPr="004D49B4">
        <w:rPr>
          <w:color w:val="000000"/>
        </w:rPr>
        <w:t>:</w:t>
      </w:r>
    </w:p>
    <w:p w:rsidR="008051E0" w:rsidRPr="004D49B4" w:rsidRDefault="007679FC" w:rsidP="008051E0">
      <w:pPr>
        <w:pStyle w:val="c1"/>
        <w:numPr>
          <w:ilvl w:val="0"/>
          <w:numId w:val="1"/>
        </w:numPr>
        <w:spacing w:before="0" w:beforeAutospacing="0" w:after="0" w:afterAutospacing="0" w:line="190" w:lineRule="atLeast"/>
        <w:jc w:val="both"/>
        <w:rPr>
          <w:color w:val="000000"/>
          <w:sz w:val="19"/>
          <w:szCs w:val="19"/>
        </w:rPr>
      </w:pPr>
      <w:r w:rsidRPr="004D49B4">
        <w:rPr>
          <w:color w:val="000000"/>
        </w:rPr>
        <w:t xml:space="preserve">дотронуться до песка </w:t>
      </w:r>
      <w:r w:rsidRPr="004D49B4">
        <w:rPr>
          <w:rStyle w:val="c5"/>
          <w:color w:val="000000"/>
        </w:rPr>
        <w:t>поочередно пальцами одной, потом второй руки, затем всеми пальцами одновременно;</w:t>
      </w:r>
      <w:r w:rsidRPr="004D49B4">
        <w:rPr>
          <w:color w:val="000000"/>
          <w:sz w:val="19"/>
          <w:szCs w:val="19"/>
        </w:rPr>
        <w:t xml:space="preserve"> </w:t>
      </w:r>
    </w:p>
    <w:p w:rsidR="008051E0" w:rsidRPr="004D49B4" w:rsidRDefault="007679FC" w:rsidP="008051E0">
      <w:pPr>
        <w:pStyle w:val="c1"/>
        <w:numPr>
          <w:ilvl w:val="0"/>
          <w:numId w:val="1"/>
        </w:numPr>
        <w:spacing w:before="0" w:beforeAutospacing="0" w:after="0" w:afterAutospacing="0" w:line="190" w:lineRule="atLeast"/>
        <w:jc w:val="both"/>
        <w:rPr>
          <w:color w:val="000000"/>
          <w:sz w:val="19"/>
          <w:szCs w:val="19"/>
        </w:rPr>
      </w:pPr>
      <w:r w:rsidRPr="004D49B4">
        <w:rPr>
          <w:rStyle w:val="c5"/>
          <w:color w:val="000000"/>
        </w:rPr>
        <w:t>легко, затем с напряжением сжимать кулачки с песком, после медленно высыпать его тонкой струйкой;</w:t>
      </w:r>
      <w:r w:rsidRPr="004D49B4">
        <w:rPr>
          <w:color w:val="000000"/>
          <w:sz w:val="19"/>
          <w:szCs w:val="19"/>
        </w:rPr>
        <w:t xml:space="preserve"> </w:t>
      </w:r>
    </w:p>
    <w:p w:rsidR="007679FC" w:rsidRPr="004D49B4" w:rsidRDefault="007679FC" w:rsidP="008051E0">
      <w:pPr>
        <w:pStyle w:val="c1"/>
        <w:numPr>
          <w:ilvl w:val="0"/>
          <w:numId w:val="1"/>
        </w:numPr>
        <w:spacing w:before="0" w:beforeAutospacing="0" w:after="0" w:afterAutospacing="0" w:line="190" w:lineRule="atLeast"/>
        <w:jc w:val="both"/>
        <w:rPr>
          <w:color w:val="000000"/>
          <w:sz w:val="19"/>
          <w:szCs w:val="19"/>
        </w:rPr>
      </w:pPr>
      <w:r w:rsidRPr="004D49B4">
        <w:rPr>
          <w:rStyle w:val="c5"/>
          <w:color w:val="000000"/>
        </w:rPr>
        <w:t>дотронуться до песка всей ладошкой - внутренней, затем тыльной стороной; перетирать песок между пальцами, ладонями.</w:t>
      </w:r>
    </w:p>
    <w:p w:rsidR="007679FC" w:rsidRPr="004D49B4" w:rsidRDefault="007679FC" w:rsidP="00714D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0B1" w:rsidRDefault="00C100B1" w:rsidP="00C100B1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100B1">
        <w:rPr>
          <w:rFonts w:ascii="Times New Roman" w:hAnsi="Times New Roman" w:cs="Times New Roman"/>
          <w:b/>
          <w:i/>
          <w:color w:val="000000"/>
          <w:sz w:val="24"/>
          <w:szCs w:val="24"/>
        </w:rPr>
        <w:t>«Отпечатки».</w:t>
      </w:r>
    </w:p>
    <w:p w:rsidR="00C100B1" w:rsidRPr="00C100B1" w:rsidRDefault="00C100B1" w:rsidP="00C100B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0B1" w:rsidRDefault="00C100B1" w:rsidP="00C100B1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C100B1">
        <w:rPr>
          <w:rFonts w:ascii="Times New Roman" w:hAnsi="Times New Roman" w:cs="Times New Roman"/>
          <w:color w:val="404040"/>
          <w:sz w:val="24"/>
          <w:szCs w:val="24"/>
        </w:rPr>
        <w:t>Покажите малышу, что если приложить ладошку, ногу или любой другой предм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ет к песку и немного надавать - </w:t>
      </w:r>
      <w:r w:rsidRPr="00C100B1">
        <w:rPr>
          <w:rFonts w:ascii="Times New Roman" w:hAnsi="Times New Roman" w:cs="Times New Roman"/>
          <w:color w:val="404040"/>
          <w:sz w:val="24"/>
          <w:szCs w:val="24"/>
        </w:rPr>
        <w:t xml:space="preserve">то на песке останется четкий след. Предложите попробовать самому </w:t>
      </w:r>
      <w:r w:rsidRPr="00C100B1">
        <w:rPr>
          <w:rFonts w:ascii="Times New Roman" w:hAnsi="Times New Roman" w:cs="Times New Roman"/>
          <w:color w:val="404040"/>
          <w:sz w:val="24"/>
          <w:szCs w:val="24"/>
        </w:rPr>
        <w:lastRenderedPageBreak/>
        <w:t xml:space="preserve">оставить свой след, а затем 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вместе сделайте </w:t>
      </w:r>
      <w:r w:rsidRPr="00C100B1">
        <w:rPr>
          <w:rFonts w:ascii="Times New Roman" w:hAnsi="Times New Roman" w:cs="Times New Roman"/>
          <w:color w:val="404040"/>
          <w:sz w:val="24"/>
          <w:szCs w:val="24"/>
        </w:rPr>
        <w:t xml:space="preserve"> из следов узо</w:t>
      </w:r>
      <w:r>
        <w:rPr>
          <w:rFonts w:ascii="Times New Roman" w:hAnsi="Times New Roman" w:cs="Times New Roman"/>
          <w:color w:val="404040"/>
          <w:sz w:val="24"/>
          <w:szCs w:val="24"/>
        </w:rPr>
        <w:t>р и сравните размер. У мамы большая ладошка, у тебя поменьше.</w:t>
      </w:r>
    </w:p>
    <w:p w:rsidR="00C100B1" w:rsidRDefault="00C100B1" w:rsidP="00C100B1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Пофантазируйте - </w:t>
      </w:r>
      <w:r w:rsidRPr="00C100B1">
        <w:rPr>
          <w:rFonts w:ascii="Times New Roman" w:hAnsi="Times New Roman" w:cs="Times New Roman"/>
          <w:color w:val="404040"/>
          <w:sz w:val="24"/>
          <w:szCs w:val="24"/>
        </w:rPr>
        <w:t>чем еще из окружающих вас предметов можно оставлять следы на песке.</w:t>
      </w:r>
    </w:p>
    <w:p w:rsidR="0058191B" w:rsidRDefault="0058191B" w:rsidP="00C100B1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FF2452" w:rsidRDefault="00FF2452" w:rsidP="00C100B1">
      <w:pPr>
        <w:spacing w:after="0"/>
        <w:jc w:val="both"/>
        <w:rPr>
          <w:rFonts w:ascii="Times New Roman" w:hAnsi="Times New Roman" w:cs="Times New Roman"/>
          <w:b/>
          <w:i/>
          <w:color w:val="404040"/>
          <w:sz w:val="24"/>
          <w:szCs w:val="24"/>
        </w:rPr>
      </w:pPr>
      <w:r w:rsidRPr="00FA77B4">
        <w:rPr>
          <w:rFonts w:ascii="Times New Roman" w:hAnsi="Times New Roman" w:cs="Times New Roman"/>
          <w:b/>
          <w:i/>
          <w:color w:val="404040"/>
          <w:sz w:val="24"/>
          <w:szCs w:val="24"/>
        </w:rPr>
        <w:t>«Таинственные следы».</w:t>
      </w:r>
    </w:p>
    <w:p w:rsidR="00FA77B4" w:rsidRDefault="00FA77B4" w:rsidP="00C100B1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FA77B4" w:rsidRDefault="00FA77B4" w:rsidP="00C100B1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Дети с интересом оставляют отпечатки различных предметов на влажном песке. Поиграйте в </w:t>
      </w:r>
      <w:proofErr w:type="spellStart"/>
      <w:r>
        <w:rPr>
          <w:rFonts w:ascii="Times New Roman" w:hAnsi="Times New Roman" w:cs="Times New Roman"/>
          <w:color w:val="404040"/>
          <w:sz w:val="24"/>
          <w:szCs w:val="24"/>
        </w:rPr>
        <w:t>угадайку</w:t>
      </w:r>
      <w:proofErr w:type="spellEnd"/>
      <w:r>
        <w:rPr>
          <w:rFonts w:ascii="Times New Roman" w:hAnsi="Times New Roman" w:cs="Times New Roman"/>
          <w:color w:val="404040"/>
          <w:sz w:val="24"/>
          <w:szCs w:val="24"/>
        </w:rPr>
        <w:t xml:space="preserve">: покажите ребёнку разные отпечатки (от ракушки, формочек, папиных сандалий и т.д.) и предложите угадать, кто оставил эти таинственные следы. </w:t>
      </w:r>
    </w:p>
    <w:p w:rsidR="00FA77B4" w:rsidRDefault="00FA77B4" w:rsidP="00C100B1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FA77B4" w:rsidRPr="00FA77B4" w:rsidRDefault="00FA77B4" w:rsidP="00C100B1">
      <w:pPr>
        <w:spacing w:after="0"/>
        <w:jc w:val="both"/>
        <w:rPr>
          <w:rFonts w:ascii="Times New Roman" w:hAnsi="Times New Roman" w:cs="Times New Roman"/>
          <w:b/>
          <w:i/>
          <w:color w:val="404040"/>
          <w:sz w:val="24"/>
          <w:szCs w:val="24"/>
        </w:rPr>
      </w:pPr>
      <w:r w:rsidRPr="00FA77B4">
        <w:rPr>
          <w:rFonts w:ascii="Times New Roman" w:hAnsi="Times New Roman" w:cs="Times New Roman"/>
          <w:b/>
          <w:i/>
          <w:color w:val="404040"/>
          <w:sz w:val="24"/>
          <w:szCs w:val="24"/>
        </w:rPr>
        <w:t>«Прятки».</w:t>
      </w:r>
    </w:p>
    <w:p w:rsidR="00FA77B4" w:rsidRPr="00FA77B4" w:rsidRDefault="00FA77B4" w:rsidP="00C100B1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CA307B" w:rsidRDefault="00FA77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7B4">
        <w:rPr>
          <w:rFonts w:ascii="Times New Roman" w:hAnsi="Times New Roman" w:cs="Times New Roman"/>
          <w:color w:val="000000" w:themeColor="text1"/>
          <w:sz w:val="24"/>
          <w:szCs w:val="24"/>
        </w:rPr>
        <w:t>Спрячьте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песке какие-нибудь небольшие предметы – фасоль, пуговицы больших размеров, ракушки, камешки и т.д. Пусть кроха отыщет спрятанные предметы.</w:t>
      </w:r>
    </w:p>
    <w:p w:rsidR="009E4084" w:rsidRPr="009E4084" w:rsidRDefault="009E4084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E40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«Ловкие пальчики».</w:t>
      </w:r>
    </w:p>
    <w:p w:rsidR="009E4084" w:rsidRDefault="009E4084" w:rsidP="009E40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084">
        <w:rPr>
          <w:rFonts w:ascii="Times New Roman" w:hAnsi="Times New Roman" w:cs="Times New Roman"/>
          <w:color w:val="000000" w:themeColor="text1"/>
          <w:sz w:val="24"/>
          <w:szCs w:val="24"/>
        </w:rPr>
        <w:t>Предложите малышу сесть рядом с вами на песок и опустить в него ручки. А теперь обеими ладошками изобразить, как месят тесто, как рубят дрова, как едут санки, как скачет лошадка, как ползет змея. Усложните задание, вообразив, что вы играете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рояле, печатаете на компьютере,</w:t>
      </w:r>
      <w:r w:rsidRPr="009E4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добавляйте новые движения для всей ладошки и каждого пальчика в отдельности, предлагайте ребенку выдумывать свои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движения.</w:t>
      </w:r>
    </w:p>
    <w:p w:rsidR="000E364D" w:rsidRDefault="000E364D" w:rsidP="009E408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«Лабиринт».</w:t>
      </w:r>
    </w:p>
    <w:p w:rsidR="000E364D" w:rsidRPr="000E364D" w:rsidRDefault="000E364D" w:rsidP="009E40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Выложите на песке лабиринт из ракушек, камешков и «пройдитесь» по нему пальчиками вместе с малышом.</w:t>
      </w:r>
    </w:p>
    <w:p w:rsidR="00E723C7" w:rsidRPr="00E723C7" w:rsidRDefault="00E723C7" w:rsidP="009E408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723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«Сапёр».</w:t>
      </w:r>
    </w:p>
    <w:p w:rsidR="00E723C7" w:rsidRPr="00E723C7" w:rsidRDefault="00E723C7" w:rsidP="009E40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Хорошо знакомая всем игра. </w:t>
      </w:r>
      <w:r>
        <w:rPr>
          <w:rFonts w:ascii="Times New Roman" w:hAnsi="Times New Roman" w:cs="Times New Roman"/>
          <w:color w:val="404040"/>
          <w:sz w:val="24"/>
          <w:szCs w:val="24"/>
        </w:rPr>
        <w:t>В песок закопайте свою руку и предложите</w:t>
      </w:r>
      <w:r w:rsidRPr="00E723C7">
        <w:rPr>
          <w:rFonts w:ascii="Times New Roman" w:hAnsi="Times New Roman" w:cs="Times New Roman"/>
          <w:color w:val="404040"/>
          <w:sz w:val="24"/>
          <w:szCs w:val="24"/>
        </w:rPr>
        <w:t xml:space="preserve"> ребенку максимально аккуратно раскопать вашу руку, не дотрагиваясь до нее.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Когда песка остается немного - </w:t>
      </w:r>
      <w:r w:rsidRPr="00E723C7">
        <w:rPr>
          <w:rFonts w:ascii="Times New Roman" w:hAnsi="Times New Roman" w:cs="Times New Roman"/>
          <w:color w:val="404040"/>
          <w:sz w:val="24"/>
          <w:szCs w:val="24"/>
        </w:rPr>
        <w:t xml:space="preserve">его можно сдувать. После того, как миссия успешно </w:t>
      </w:r>
      <w:proofErr w:type="gramStart"/>
      <w:r w:rsidRPr="00E723C7">
        <w:rPr>
          <w:rFonts w:ascii="Times New Roman" w:hAnsi="Times New Roman" w:cs="Times New Roman"/>
          <w:color w:val="404040"/>
          <w:sz w:val="24"/>
          <w:szCs w:val="24"/>
        </w:rPr>
        <w:t>выполнена</w:t>
      </w:r>
      <w:proofErr w:type="gramEnd"/>
      <w:r w:rsidRPr="00E723C7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или провалена - </w:t>
      </w:r>
      <w:r w:rsidRPr="00E723C7">
        <w:rPr>
          <w:rFonts w:ascii="Times New Roman" w:hAnsi="Times New Roman" w:cs="Times New Roman"/>
          <w:color w:val="404040"/>
          <w:sz w:val="24"/>
          <w:szCs w:val="24"/>
        </w:rPr>
        <w:t>поменяйтесь ролями.</w:t>
      </w:r>
    </w:p>
    <w:p w:rsidR="00AC46A9" w:rsidRDefault="00AC46A9" w:rsidP="00AC46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«Узоры на песке».</w:t>
      </w:r>
    </w:p>
    <w:p w:rsidR="00010598" w:rsidRDefault="00010598" w:rsidP="00E723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Возьмите горсть песка</w:t>
      </w:r>
      <w:r w:rsidRPr="00010598">
        <w:rPr>
          <w:rFonts w:ascii="Times New Roman" w:hAnsi="Times New Roman" w:cs="Times New Roman"/>
          <w:color w:val="000000" w:themeColor="text1"/>
          <w:sz w:val="24"/>
          <w:szCs w:val="24"/>
        </w:rPr>
        <w:t>, выпускайте его струйкой, тем самым создавая узоры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рисунки - тропинку, солнышко и т.д. </w:t>
      </w:r>
      <w:r w:rsidRPr="00010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0598" w:rsidRDefault="00010598" w:rsidP="00E723C7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10598">
        <w:rPr>
          <w:rFonts w:ascii="Times New Roman" w:hAnsi="Times New Roman" w:cs="Times New Roman"/>
          <w:color w:val="000000" w:themeColor="text1"/>
          <w:sz w:val="24"/>
          <w:szCs w:val="24"/>
        </w:rPr>
        <w:t>"Нарисуйте" на песке с помощью камней, ракушек, травинок, водорослей и других подручных средств картинку, придумайте сказку.</w:t>
      </w:r>
      <w:r w:rsidRPr="00010598">
        <w:rPr>
          <w:rFonts w:ascii="Arial" w:hAnsi="Arial" w:cs="Arial"/>
          <w:color w:val="17365D" w:themeColor="text2" w:themeShade="BF"/>
          <w:sz w:val="17"/>
          <w:szCs w:val="17"/>
        </w:rPr>
        <w:t xml:space="preserve"> </w:t>
      </w:r>
    </w:p>
    <w:p w:rsidR="00010598" w:rsidRDefault="00010598" w:rsidP="00E723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598">
        <w:rPr>
          <w:rFonts w:ascii="Times New Roman" w:hAnsi="Times New Roman" w:cs="Times New Roman"/>
          <w:color w:val="000000" w:themeColor="text1"/>
          <w:sz w:val="24"/>
          <w:szCs w:val="24"/>
        </w:rPr>
        <w:t>Погрузите руки в песок, так чтобы ладони не было видно, затем пошевелите пальцами, посмотрите, как меняется рельеф.</w:t>
      </w:r>
    </w:p>
    <w:p w:rsidR="00E723C7" w:rsidRDefault="00E723C7" w:rsidP="00E723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68E" w:rsidRDefault="0092268E" w:rsidP="00E723C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2268E" w:rsidRDefault="0092268E" w:rsidP="00E723C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2268E" w:rsidRDefault="0092268E" w:rsidP="00E723C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723C7" w:rsidRDefault="00E723C7" w:rsidP="00E723C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723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«Сад – огород».</w:t>
      </w:r>
    </w:p>
    <w:p w:rsidR="00D042E1" w:rsidRPr="00E723C7" w:rsidRDefault="00D042E1" w:rsidP="00E723C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8191B" w:rsidRDefault="0055644F" w:rsidP="0092268E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44F">
        <w:rPr>
          <w:rFonts w:ascii="Times New Roman" w:hAnsi="Times New Roman" w:cs="Times New Roman"/>
          <w:color w:val="000000"/>
          <w:sz w:val="24"/>
          <w:szCs w:val="24"/>
        </w:rPr>
        <w:t xml:space="preserve">Словно по взмаху волшебной палочки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пляж превращается во фруктовый сад и </w:t>
      </w:r>
      <w:r w:rsidRPr="0055644F">
        <w:rPr>
          <w:rFonts w:ascii="Times New Roman" w:hAnsi="Times New Roman" w:cs="Times New Roman"/>
          <w:color w:val="000000"/>
          <w:sz w:val="24"/>
          <w:szCs w:val="24"/>
        </w:rPr>
        <w:t xml:space="preserve">в огород.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Предложите ребёнку</w:t>
      </w:r>
      <w:r w:rsidRPr="0055644F">
        <w:rPr>
          <w:rFonts w:ascii="Times New Roman" w:hAnsi="Times New Roman" w:cs="Times New Roman"/>
          <w:color w:val="000000"/>
          <w:sz w:val="24"/>
          <w:szCs w:val="24"/>
        </w:rPr>
        <w:t xml:space="preserve"> посадить сад и огород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>, для этого понадобятся пластмассовые овощи и фрукты</w:t>
      </w:r>
      <w:r w:rsidRPr="0055644F">
        <w:rPr>
          <w:rFonts w:ascii="Times New Roman" w:hAnsi="Times New Roman" w:cs="Times New Roman"/>
          <w:color w:val="000000"/>
          <w:sz w:val="24"/>
          <w:szCs w:val="24"/>
        </w:rPr>
        <w:t xml:space="preserve">. После выполнения задания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попросите рассказать</w:t>
      </w:r>
      <w:r w:rsidRPr="0055644F">
        <w:rPr>
          <w:rFonts w:ascii="Times New Roman" w:hAnsi="Times New Roman" w:cs="Times New Roman"/>
          <w:color w:val="000000"/>
          <w:sz w:val="24"/>
          <w:szCs w:val="24"/>
        </w:rPr>
        <w:t>, что где растет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Pr="0055644F">
        <w:rPr>
          <w:rFonts w:ascii="Times New Roman" w:hAnsi="Times New Roman" w:cs="Times New Roman"/>
          <w:color w:val="000000"/>
          <w:sz w:val="24"/>
          <w:szCs w:val="24"/>
        </w:rPr>
        <w:t>описать овощи и фрукты по форме, цвету, вкусу</w:t>
      </w:r>
      <w:r w:rsidR="009226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0459" w:rsidRDefault="00610459" w:rsidP="00E723C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«Норки для мышки».</w:t>
      </w:r>
    </w:p>
    <w:p w:rsidR="00610459" w:rsidRDefault="00610459" w:rsidP="00E723C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10459" w:rsidRPr="00610459" w:rsidRDefault="00610459" w:rsidP="00E723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Выкопайте вместе с ребёнком небольшие ямки - </w:t>
      </w:r>
      <w:r w:rsidRPr="00610459">
        <w:rPr>
          <w:rFonts w:ascii="Times New Roman" w:hAnsi="Times New Roman" w:cs="Times New Roman"/>
          <w:color w:val="000000"/>
          <w:sz w:val="24"/>
          <w:szCs w:val="24"/>
        </w:rPr>
        <w:t>норки руками или совочком. Затем мама озвучивает игрушку, например</w:t>
      </w:r>
      <w:proofErr w:type="gramStart"/>
      <w:r w:rsidRPr="0061045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10459">
        <w:rPr>
          <w:rFonts w:ascii="Times New Roman" w:hAnsi="Times New Roman" w:cs="Times New Roman"/>
          <w:color w:val="000000"/>
          <w:sz w:val="24"/>
          <w:szCs w:val="24"/>
        </w:rPr>
        <w:t xml:space="preserve"> мышку-норушку, пищит, хвалит малыша за такой замечательный домик, просовывая в него игрушку.</w:t>
      </w:r>
    </w:p>
    <w:p w:rsidR="00610459" w:rsidRDefault="00610459" w:rsidP="00E723C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723C7" w:rsidRPr="00E723C7" w:rsidRDefault="00E723C7" w:rsidP="00E723C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723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«Воронка, сито, мельница».</w:t>
      </w:r>
    </w:p>
    <w:p w:rsidR="00E723C7" w:rsidRDefault="00E723C7" w:rsidP="00E723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44F" w:rsidRDefault="00E723C7" w:rsidP="00E723C7">
      <w:pPr>
        <w:pStyle w:val="c1"/>
        <w:spacing w:before="0" w:beforeAutospacing="0" w:after="0" w:afterAutospacing="0" w:line="190" w:lineRule="atLeast"/>
        <w:jc w:val="both"/>
        <w:rPr>
          <w:rStyle w:val="c5"/>
          <w:rFonts w:ascii="&amp;quot" w:hAnsi="&amp;quot"/>
          <w:color w:val="000000"/>
        </w:rPr>
      </w:pPr>
      <w:r>
        <w:rPr>
          <w:rStyle w:val="c5"/>
          <w:rFonts w:ascii="&amp;quot" w:hAnsi="&amp;quot"/>
          <w:color w:val="000000"/>
        </w:rPr>
        <w:t xml:space="preserve">Дайте ребёнку бутылочки, ведерки, формочки. </w:t>
      </w:r>
      <w:proofErr w:type="gramStart"/>
      <w:r>
        <w:rPr>
          <w:rStyle w:val="c5"/>
          <w:rFonts w:ascii="&amp;quot" w:hAnsi="&amp;quot"/>
          <w:color w:val="000000"/>
        </w:rPr>
        <w:t>Покажите</w:t>
      </w:r>
      <w:proofErr w:type="gramEnd"/>
      <w:r>
        <w:rPr>
          <w:rStyle w:val="c5"/>
          <w:rFonts w:ascii="&amp;quot" w:hAnsi="&amp;quot"/>
          <w:color w:val="000000"/>
        </w:rPr>
        <w:t xml:space="preserve"> как сыплется песок через воронку, как пересыпается из ведерка в формочку.</w:t>
      </w:r>
    </w:p>
    <w:p w:rsidR="0055644F" w:rsidRDefault="0055644F" w:rsidP="00E723C7">
      <w:pPr>
        <w:pStyle w:val="c1"/>
        <w:spacing w:before="0" w:beforeAutospacing="0" w:after="0" w:afterAutospacing="0" w:line="190" w:lineRule="atLeast"/>
        <w:jc w:val="both"/>
        <w:rPr>
          <w:color w:val="000000"/>
        </w:rPr>
      </w:pPr>
      <w:proofErr w:type="gramStart"/>
      <w:r>
        <w:rPr>
          <w:color w:val="000000"/>
        </w:rPr>
        <w:t>Покажите</w:t>
      </w:r>
      <w:proofErr w:type="gramEnd"/>
      <w:r>
        <w:rPr>
          <w:color w:val="000000"/>
        </w:rPr>
        <w:t xml:space="preserve"> как просеивать песок сквозь сито. Игра станет интереснее, если, просеивая песок, ребенок найдет небольшие игрушечные фигурки.</w:t>
      </w:r>
    </w:p>
    <w:p w:rsidR="0055644F" w:rsidRDefault="0055644F" w:rsidP="00E723C7">
      <w:pPr>
        <w:pStyle w:val="c1"/>
        <w:spacing w:before="0" w:beforeAutospacing="0" w:after="0" w:afterAutospacing="0" w:line="190" w:lineRule="atLeast"/>
        <w:jc w:val="both"/>
        <w:rPr>
          <w:color w:val="000000"/>
        </w:rPr>
      </w:pPr>
      <w:r>
        <w:rPr>
          <w:color w:val="000000"/>
        </w:rPr>
        <w:t>Не менее интересно играть с «мельницей», которая завораживает ребёнка в процессе пересыпания песка.</w:t>
      </w:r>
    </w:p>
    <w:p w:rsidR="0055644F" w:rsidRDefault="0055644F" w:rsidP="00E723C7">
      <w:pPr>
        <w:pStyle w:val="c1"/>
        <w:spacing w:before="0" w:beforeAutospacing="0" w:after="0" w:afterAutospacing="0" w:line="190" w:lineRule="atLeast"/>
        <w:jc w:val="both"/>
        <w:rPr>
          <w:color w:val="000000"/>
        </w:rPr>
      </w:pPr>
    </w:p>
    <w:p w:rsidR="00CA307B" w:rsidRPr="004D49B4" w:rsidRDefault="0055644F" w:rsidP="00AC46A9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D49B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C46A9" w:rsidRPr="004D49B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 Ручеёк течёт».</w:t>
      </w:r>
    </w:p>
    <w:p w:rsidR="0055644F" w:rsidRPr="004D49B4" w:rsidRDefault="00AC46A9" w:rsidP="0055644F">
      <w:pPr>
        <w:pStyle w:val="c1"/>
        <w:spacing w:before="0" w:beforeAutospacing="0" w:after="0" w:afterAutospacing="0" w:line="190" w:lineRule="atLeast"/>
        <w:jc w:val="both"/>
        <w:rPr>
          <w:color w:val="000000"/>
          <w:sz w:val="19"/>
          <w:szCs w:val="19"/>
        </w:rPr>
      </w:pPr>
      <w:r w:rsidRPr="004D49B4">
        <w:rPr>
          <w:color w:val="000000" w:themeColor="text1"/>
        </w:rPr>
        <w:t xml:space="preserve">Полейте на сухой песок воду, объясните, что если в песок попадёт вода, он станет мокрым.  </w:t>
      </w:r>
      <w:r w:rsidR="0055644F" w:rsidRPr="004D49B4">
        <w:rPr>
          <w:color w:val="000000" w:themeColor="text1"/>
        </w:rPr>
        <w:t>Объясните</w:t>
      </w:r>
      <w:r w:rsidR="0055644F" w:rsidRPr="004D49B4">
        <w:rPr>
          <w:rStyle w:val="c5"/>
          <w:color w:val="000000"/>
        </w:rPr>
        <w:t>, что мокрый песок сыпать нельзя, но из него можно лепить, придавая разную форму.</w:t>
      </w:r>
    </w:p>
    <w:p w:rsidR="0055644F" w:rsidRPr="004D49B4" w:rsidRDefault="0055644F" w:rsidP="0055644F">
      <w:pPr>
        <w:pStyle w:val="c1"/>
        <w:spacing w:before="0" w:beforeAutospacing="0" w:after="0" w:afterAutospacing="0" w:line="190" w:lineRule="atLeast"/>
        <w:jc w:val="both"/>
        <w:rPr>
          <w:color w:val="000000"/>
          <w:sz w:val="19"/>
          <w:szCs w:val="19"/>
        </w:rPr>
      </w:pPr>
      <w:r w:rsidRPr="004D49B4">
        <w:rPr>
          <w:rStyle w:val="c5"/>
          <w:color w:val="000000"/>
        </w:rPr>
        <w:t xml:space="preserve">Покажите </w:t>
      </w:r>
      <w:proofErr w:type="gramStart"/>
      <w:r w:rsidRPr="004D49B4">
        <w:rPr>
          <w:rStyle w:val="c5"/>
          <w:color w:val="000000"/>
        </w:rPr>
        <w:t>ребенку</w:t>
      </w:r>
      <w:proofErr w:type="gramEnd"/>
      <w:r w:rsidRPr="004D49B4">
        <w:rPr>
          <w:rStyle w:val="c5"/>
          <w:color w:val="000000"/>
        </w:rPr>
        <w:t xml:space="preserve"> как наполнять формочку, прижимать песок пальцами или совком, опрокинуть формочку на борт песочницы, украсить «пирог», «торт».</w:t>
      </w:r>
    </w:p>
    <w:p w:rsidR="00AC46A9" w:rsidRPr="004D49B4" w:rsidRDefault="00AC46A9" w:rsidP="00AC46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9B4">
        <w:rPr>
          <w:rFonts w:ascii="Times New Roman" w:hAnsi="Times New Roman" w:cs="Times New Roman"/>
          <w:color w:val="000000" w:themeColor="text1"/>
          <w:sz w:val="24"/>
          <w:szCs w:val="24"/>
        </w:rPr>
        <w:t>Дайте ребёнку возможность полепить комочки, куличики или просто повозиться в нём руками.</w:t>
      </w:r>
    </w:p>
    <w:p w:rsidR="00AC46A9" w:rsidRDefault="00AC46A9" w:rsidP="00AC46A9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46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«Автогонщик».</w:t>
      </w:r>
    </w:p>
    <w:p w:rsidR="00F00B79" w:rsidRPr="00F00B79" w:rsidRDefault="00F00B79" w:rsidP="00AC46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Проведите во влажном песке извилистую линию. Для маленькой машинки она станет настоящей автострадой. Можно на трассе </w:t>
      </w:r>
      <w:r w:rsidR="00E72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сделать ямки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расставить флажки (палочки), которые во время гонки надо объехать и постараться не сбить</w:t>
      </w:r>
      <w:r w:rsidR="00E723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46A9" w:rsidRPr="0047195C" w:rsidRDefault="00E723C7" w:rsidP="00AC46A9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7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«Пекарь».</w:t>
      </w:r>
    </w:p>
    <w:p w:rsidR="0047195C" w:rsidRDefault="0047195C" w:rsidP="00AC46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95C">
        <w:rPr>
          <w:rFonts w:ascii="Times New Roman" w:hAnsi="Times New Roman" w:cs="Times New Roman"/>
          <w:color w:val="000000" w:themeColor="text1"/>
          <w:sz w:val="24"/>
          <w:szCs w:val="24"/>
        </w:rPr>
        <w:t>Предложите ребёнку «испечь» пироги, торты, кексы разные по форме и размеру. Украсьте и</w:t>
      </w:r>
      <w:r w:rsidR="000E364D">
        <w:rPr>
          <w:rFonts w:ascii="Times New Roman" w:hAnsi="Times New Roman" w:cs="Times New Roman"/>
          <w:color w:val="000000" w:themeColor="text1"/>
          <w:sz w:val="24"/>
          <w:szCs w:val="24"/>
        </w:rPr>
        <w:t>х ракушками, каме</w:t>
      </w:r>
      <w:r w:rsidRPr="00471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шками, цветочками и т.д. Теперь посчитайте их вместе с ребёнком. Угостите кукол, разрезав </w:t>
      </w:r>
      <w:proofErr w:type="spellStart"/>
      <w:r w:rsidRPr="0047195C">
        <w:rPr>
          <w:rFonts w:ascii="Times New Roman" w:hAnsi="Times New Roman" w:cs="Times New Roman"/>
          <w:color w:val="000000" w:themeColor="text1"/>
          <w:sz w:val="24"/>
          <w:szCs w:val="24"/>
        </w:rPr>
        <w:t>тортик</w:t>
      </w:r>
      <w:proofErr w:type="spellEnd"/>
      <w:r w:rsidRPr="00471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2, 4 части. </w:t>
      </w:r>
    </w:p>
    <w:p w:rsidR="005E690E" w:rsidRPr="0047195C" w:rsidRDefault="005E690E" w:rsidP="00AC46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6A9" w:rsidRDefault="0058191B" w:rsidP="00AC46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DBC">
        <w:rPr>
          <w:rFonts w:ascii="Times New Roman" w:hAnsi="Times New Roman" w:cs="Times New Roman"/>
          <w:color w:val="000000" w:themeColor="text1"/>
          <w:sz w:val="24"/>
          <w:szCs w:val="24"/>
        </w:rPr>
        <w:t>Где бы вы ни находились провести время с ребенком с пользой можно всегда, главное – подключайте фантазию, усиливайте желание и следите за настроением малыша, ведь занятия будут эффективны, лишь в случае если крохе они придутся по душе.</w:t>
      </w:r>
      <w:r w:rsidRPr="00684DB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6E2F9B" w:rsidRDefault="006E2F9B" w:rsidP="00AC46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F9B" w:rsidRPr="00684DBC" w:rsidRDefault="006E2F9B" w:rsidP="006E2F9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Список использованной литературы.</w:t>
      </w:r>
    </w:p>
    <w:p w:rsidR="00A51191" w:rsidRPr="00941B1A" w:rsidRDefault="00A51191" w:rsidP="00941B1A">
      <w:pPr>
        <w:pStyle w:val="a4"/>
        <w:numPr>
          <w:ilvl w:val="0"/>
          <w:numId w:val="4"/>
        </w:numPr>
        <w:spacing w:after="0" w:line="190" w:lineRule="atLeast"/>
        <w:jc w:val="both"/>
        <w:rPr>
          <w:rFonts w:ascii="&amp;quot" w:eastAsia="Times New Roman" w:hAnsi="&amp;quot" w:cs="Arial"/>
          <w:color w:val="000000"/>
          <w:sz w:val="19"/>
          <w:szCs w:val="19"/>
          <w:lang w:eastAsia="ru-RU"/>
        </w:rPr>
      </w:pPr>
      <w:proofErr w:type="spellStart"/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Алябьева</w:t>
      </w:r>
      <w:proofErr w:type="spellEnd"/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Е. А. Как организовать работу с детьми летом. Часть 1. Сфера, 2012.- 128с.</w:t>
      </w:r>
    </w:p>
    <w:p w:rsidR="00A51191" w:rsidRPr="00941B1A" w:rsidRDefault="00A51191" w:rsidP="00941B1A">
      <w:pPr>
        <w:pStyle w:val="a4"/>
        <w:numPr>
          <w:ilvl w:val="0"/>
          <w:numId w:val="4"/>
        </w:numPr>
        <w:spacing w:after="0" w:line="190" w:lineRule="atLeast"/>
        <w:jc w:val="both"/>
        <w:rPr>
          <w:rFonts w:ascii="&amp;quot" w:eastAsia="Times New Roman" w:hAnsi="&amp;quot" w:cs="Arial"/>
          <w:color w:val="000000"/>
          <w:sz w:val="19"/>
          <w:szCs w:val="19"/>
          <w:lang w:eastAsia="ru-RU"/>
        </w:rPr>
      </w:pPr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В гостях у песочной феи. Организация «педагогической песочницы» и игр с песком для детей дошкольного возраста. Речь, 2011 г., 64 </w:t>
      </w:r>
      <w:proofErr w:type="gramStart"/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с</w:t>
      </w:r>
      <w:proofErr w:type="gramEnd"/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.</w:t>
      </w:r>
    </w:p>
    <w:p w:rsidR="00A51191" w:rsidRPr="00941B1A" w:rsidRDefault="00A51191" w:rsidP="00941B1A">
      <w:pPr>
        <w:pStyle w:val="a4"/>
        <w:numPr>
          <w:ilvl w:val="0"/>
          <w:numId w:val="4"/>
        </w:numPr>
        <w:spacing w:after="0" w:line="190" w:lineRule="atLeast"/>
        <w:jc w:val="both"/>
        <w:rPr>
          <w:rFonts w:ascii="&amp;quot" w:eastAsia="Times New Roman" w:hAnsi="&amp;quot" w:cs="Arial"/>
          <w:color w:val="000000"/>
          <w:sz w:val="19"/>
          <w:szCs w:val="19"/>
          <w:lang w:eastAsia="ru-RU"/>
        </w:rPr>
      </w:pPr>
      <w:proofErr w:type="spellStart"/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Грабенко</w:t>
      </w:r>
      <w:proofErr w:type="spellEnd"/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Т. М., </w:t>
      </w:r>
      <w:proofErr w:type="spellStart"/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Зинкевич-Евстигнеева</w:t>
      </w:r>
      <w:proofErr w:type="spellEnd"/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Т. Д. Г 75 Коррекционные, развивающие адаптирующие игры.— СПб.: «ДЕТСТВО-ПРЕСС», 2004.-64 </w:t>
      </w:r>
      <w:proofErr w:type="gramStart"/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с</w:t>
      </w:r>
      <w:proofErr w:type="gramEnd"/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.</w:t>
      </w:r>
    </w:p>
    <w:p w:rsidR="00A51191" w:rsidRPr="00941B1A" w:rsidRDefault="00A51191" w:rsidP="00941B1A">
      <w:pPr>
        <w:pStyle w:val="a4"/>
        <w:numPr>
          <w:ilvl w:val="0"/>
          <w:numId w:val="4"/>
        </w:numPr>
        <w:spacing w:after="0" w:line="190" w:lineRule="atLeast"/>
        <w:jc w:val="both"/>
        <w:rPr>
          <w:rFonts w:ascii="&amp;quot" w:eastAsia="Times New Roman" w:hAnsi="&amp;quot" w:cs="Arial"/>
          <w:color w:val="000000"/>
          <w:sz w:val="19"/>
          <w:szCs w:val="19"/>
          <w:lang w:eastAsia="ru-RU"/>
        </w:rPr>
      </w:pPr>
      <w:proofErr w:type="spellStart"/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Епанчинцева</w:t>
      </w:r>
      <w:proofErr w:type="spellEnd"/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О.Ю. </w:t>
      </w:r>
      <w:proofErr w:type="spellStart"/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Рольпедагогической</w:t>
      </w:r>
      <w:proofErr w:type="spellEnd"/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песочницы в развитии эмоциональной сферы детей дошкольного возраста: Конспект занятий. Картотека игр.- СПб</w:t>
      </w:r>
      <w:proofErr w:type="gramStart"/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.: </w:t>
      </w:r>
      <w:proofErr w:type="gramEnd"/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ООО</w:t>
      </w:r>
      <w:r w:rsidR="0092268E"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</w:t>
      </w:r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«ИЗДАТЕЛЬСТВО</w:t>
      </w:r>
      <w:r w:rsid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</w:t>
      </w:r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«ДЕТСТВО - ПРЕСС»,2011.-80с.</w:t>
      </w:r>
    </w:p>
    <w:p w:rsidR="00A51191" w:rsidRPr="00941B1A" w:rsidRDefault="00A51191" w:rsidP="00941B1A">
      <w:pPr>
        <w:pStyle w:val="a4"/>
        <w:numPr>
          <w:ilvl w:val="0"/>
          <w:numId w:val="4"/>
        </w:numPr>
        <w:spacing w:after="0" w:line="190" w:lineRule="atLeast"/>
        <w:jc w:val="both"/>
        <w:rPr>
          <w:rFonts w:ascii="&amp;quot" w:eastAsia="Times New Roman" w:hAnsi="&amp;quot" w:cs="Arial"/>
          <w:color w:val="000000"/>
          <w:sz w:val="19"/>
          <w:szCs w:val="19"/>
          <w:lang w:eastAsia="ru-RU"/>
        </w:rPr>
      </w:pPr>
      <w:proofErr w:type="spellStart"/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МариеллаЗейц</w:t>
      </w:r>
      <w:proofErr w:type="spellEnd"/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. Пишем и рисуем на песке. Настольная песочница: [адаптированный перевод с англ.] — М.: ИНТ, 2010 — 94 с.: ил.</w:t>
      </w:r>
    </w:p>
    <w:p w:rsidR="00A51191" w:rsidRPr="00941B1A" w:rsidRDefault="00A51191" w:rsidP="00941B1A">
      <w:pPr>
        <w:pStyle w:val="a4"/>
        <w:numPr>
          <w:ilvl w:val="0"/>
          <w:numId w:val="4"/>
        </w:numPr>
        <w:spacing w:after="0" w:line="190" w:lineRule="atLeast"/>
        <w:jc w:val="both"/>
        <w:rPr>
          <w:rFonts w:ascii="&amp;quot" w:eastAsia="Times New Roman" w:hAnsi="&amp;quot" w:cs="Arial"/>
          <w:color w:val="000000"/>
          <w:sz w:val="19"/>
          <w:szCs w:val="19"/>
          <w:lang w:eastAsia="ru-RU"/>
        </w:rPr>
      </w:pPr>
      <w:bookmarkStart w:id="0" w:name="h.32hioqz"/>
      <w:bookmarkEnd w:id="0"/>
      <w:proofErr w:type="gramStart"/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Новиковская</w:t>
      </w:r>
      <w:proofErr w:type="gramEnd"/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О.А. Сборник развивающих игр с водой и песком для дошкольников. - СПб</w:t>
      </w:r>
      <w:proofErr w:type="gramStart"/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.: «</w:t>
      </w:r>
      <w:proofErr w:type="gramEnd"/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ДЕТСТВО - ПРЕСС», 2010 - 64с., ил.</w:t>
      </w:r>
    </w:p>
    <w:p w:rsidR="00A51191" w:rsidRPr="00941B1A" w:rsidRDefault="0092268E" w:rsidP="00941B1A">
      <w:pPr>
        <w:pStyle w:val="a4"/>
        <w:numPr>
          <w:ilvl w:val="0"/>
          <w:numId w:val="4"/>
        </w:numPr>
        <w:spacing w:after="0" w:line="190" w:lineRule="atLeast"/>
        <w:jc w:val="both"/>
        <w:rPr>
          <w:rFonts w:ascii="&amp;quot" w:eastAsia="Times New Roman" w:hAnsi="&amp;quot" w:cs="Arial"/>
          <w:color w:val="000000"/>
          <w:sz w:val="19"/>
          <w:szCs w:val="19"/>
          <w:lang w:eastAsia="ru-RU"/>
        </w:rPr>
      </w:pPr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Сапожникова О.Б., </w:t>
      </w:r>
      <w:proofErr w:type="spellStart"/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Гарнова</w:t>
      </w:r>
      <w:proofErr w:type="spellEnd"/>
      <w:r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Е.В. П</w:t>
      </w:r>
      <w:r w:rsidR="00A51191" w:rsidRPr="00941B1A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есочная терапия в развитии дошкольников. М.: ТЦ Сфера, 2014. -64с.</w:t>
      </w:r>
    </w:p>
    <w:p w:rsidR="00AC46A9" w:rsidRPr="00FA77B4" w:rsidRDefault="00AC46A9" w:rsidP="00AC46A9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sectPr w:rsidR="00AC46A9" w:rsidRPr="00FA77B4" w:rsidSect="00A1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5CA8"/>
    <w:multiLevelType w:val="hybridMultilevel"/>
    <w:tmpl w:val="B1B0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B47E6"/>
    <w:multiLevelType w:val="multilevel"/>
    <w:tmpl w:val="1B36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F1E8A"/>
    <w:multiLevelType w:val="hybridMultilevel"/>
    <w:tmpl w:val="A2669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B18A3"/>
    <w:multiLevelType w:val="hybridMultilevel"/>
    <w:tmpl w:val="D5FE1382"/>
    <w:lvl w:ilvl="0" w:tplc="0419000F">
      <w:start w:val="1"/>
      <w:numFmt w:val="decimal"/>
      <w:lvlText w:val="%1.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1510A"/>
    <w:rsid w:val="00010598"/>
    <w:rsid w:val="00045D31"/>
    <w:rsid w:val="000C235A"/>
    <w:rsid w:val="000C6A11"/>
    <w:rsid w:val="000E364D"/>
    <w:rsid w:val="002712C0"/>
    <w:rsid w:val="0047195C"/>
    <w:rsid w:val="004D49B4"/>
    <w:rsid w:val="0055644F"/>
    <w:rsid w:val="0058191B"/>
    <w:rsid w:val="005E690E"/>
    <w:rsid w:val="00610459"/>
    <w:rsid w:val="00684DBC"/>
    <w:rsid w:val="006E2F9B"/>
    <w:rsid w:val="007031D0"/>
    <w:rsid w:val="00714D02"/>
    <w:rsid w:val="007679FC"/>
    <w:rsid w:val="008051E0"/>
    <w:rsid w:val="0092268E"/>
    <w:rsid w:val="00941B1A"/>
    <w:rsid w:val="009D694B"/>
    <w:rsid w:val="009E4084"/>
    <w:rsid w:val="00A15A22"/>
    <w:rsid w:val="00A51191"/>
    <w:rsid w:val="00A63A14"/>
    <w:rsid w:val="00AC46A9"/>
    <w:rsid w:val="00C100B1"/>
    <w:rsid w:val="00C1510A"/>
    <w:rsid w:val="00C61CF2"/>
    <w:rsid w:val="00CA307B"/>
    <w:rsid w:val="00D042E1"/>
    <w:rsid w:val="00D85949"/>
    <w:rsid w:val="00E723C7"/>
    <w:rsid w:val="00F00B79"/>
    <w:rsid w:val="00FA77B4"/>
    <w:rsid w:val="00FF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07B"/>
    <w:rPr>
      <w:b/>
      <w:bCs/>
    </w:rPr>
  </w:style>
  <w:style w:type="paragraph" w:customStyle="1" w:styleId="c1">
    <w:name w:val="c1"/>
    <w:basedOn w:val="a"/>
    <w:rsid w:val="0076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679FC"/>
  </w:style>
  <w:style w:type="paragraph" w:styleId="a4">
    <w:name w:val="List Paragraph"/>
    <w:basedOn w:val="a"/>
    <w:uiPriority w:val="34"/>
    <w:qFormat/>
    <w:rsid w:val="006E2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26</cp:revision>
  <dcterms:created xsi:type="dcterms:W3CDTF">2018-06-24T06:37:00Z</dcterms:created>
  <dcterms:modified xsi:type="dcterms:W3CDTF">2018-06-24T11:33:00Z</dcterms:modified>
</cp:coreProperties>
</file>